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132B58" w:rsidRPr="00701BDC" w:rsidTr="005550F5">
        <w:tc>
          <w:tcPr>
            <w:tcW w:w="4302" w:type="dxa"/>
            <w:shd w:val="clear" w:color="auto" w:fill="FFFFFF"/>
          </w:tcPr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БАШ</w:t>
            </w:r>
            <w:r w:rsidRPr="00416D71"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 w:rsidRPr="00416D71"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РТОСТАН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Н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lang w:val="ba-RU"/>
              </w:rPr>
              <w:t>ИҒМӘТУЛЛА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 АУЫЛ СОВЕТЫ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132B5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</w:t>
            </w:r>
          </w:p>
          <w:p w:rsidR="00132B58" w:rsidRPr="008F2E6E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  <w:t xml:space="preserve"> АУЫЛ  СОВЕТЫ)</w:t>
            </w:r>
          </w:p>
          <w:p w:rsidR="00132B58" w:rsidRPr="008F2E6E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Ү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ҙәк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урам,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35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,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Ниғмәтулла</w:t>
            </w:r>
            <w:r w:rsidRPr="008F2E6E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ауылы, Әлшәй районы,</w:t>
            </w:r>
          </w:p>
          <w:p w:rsidR="00132B58" w:rsidRPr="008F2E6E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Республикаһ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ы</w:t>
            </w:r>
          </w:p>
          <w:p w:rsidR="00132B58" w:rsidRPr="008F2E6E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)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3-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79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ba-RU"/>
              </w:rPr>
              <w:t>31</w:t>
            </w:r>
          </w:p>
          <w:p w:rsidR="00132B58" w:rsidRPr="00705EB2" w:rsidRDefault="00132B58" w:rsidP="005550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9A187A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9A187A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4" w:history="1">
              <w:r w:rsidRPr="00705EB2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132B58" w:rsidRPr="008F2E6E" w:rsidRDefault="00132B58" w:rsidP="005550F5">
            <w:pPr>
              <w:pStyle w:val="10"/>
              <w:jc w:val="center"/>
              <w:rPr>
                <w:rStyle w:val="a8"/>
                <w:b w:val="0"/>
                <w:bCs w:val="0"/>
                <w:sz w:val="16"/>
                <w:szCs w:val="16"/>
                <w:u w:val="single"/>
              </w:rPr>
            </w:pPr>
            <w:r w:rsidRPr="008F2E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</w:tcPr>
          <w:p w:rsidR="00132B58" w:rsidRPr="00282D98" w:rsidRDefault="00132B58" w:rsidP="005550F5">
            <w:pPr>
              <w:pStyle w:val="a6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 xml:space="preserve">НИГМАТУЛЛИНСКИЙ </w:t>
            </w: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СЕЛЬСОВЕТ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 w:rsidRPr="00282D98"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НИГМАТУЛЛИНСКИЙ</w:t>
            </w: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>452117,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Центральная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35,   село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Нигматуллино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</w:t>
            </w:r>
            <w:proofErr w:type="gramStart"/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tt-RU"/>
              </w:rPr>
              <w:t xml:space="preserve">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.</w:t>
            </w:r>
            <w:proofErr w:type="gramEnd"/>
          </w:p>
          <w:p w:rsidR="00132B58" w:rsidRPr="00282D98" w:rsidRDefault="00132B58" w:rsidP="005550F5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 w:rsidRPr="00282D98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телефон/факс (34754) 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3-79-31.</w:t>
            </w:r>
          </w:p>
          <w:p w:rsidR="00132B58" w:rsidRPr="00701BDC" w:rsidRDefault="00132B58" w:rsidP="005550F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6D71"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 w:rsidRPr="00701BDC"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 w:rsidRPr="00DE6F5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 w:rsidRPr="00701BDC"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 w:rsidRPr="00705EB2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 w:rsidRPr="00701BDC">
                <w:rPr>
                  <w:rStyle w:val="a3"/>
                  <w:rFonts w:ascii="Tahoma" w:hAnsi="Tahoma" w:cs="Tahoma"/>
                  <w:sz w:val="16"/>
                  <w:szCs w:val="16"/>
                </w:rPr>
                <w:t>_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 w:rsidRPr="00701BDC">
                <w:rPr>
                  <w:rStyle w:val="a3"/>
                  <w:rFonts w:ascii="Tahoma" w:hAnsi="Tahoma" w:cs="Tahoma"/>
                  <w:sz w:val="16"/>
                  <w:szCs w:val="16"/>
                </w:rPr>
                <w:t>@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 w:rsidRPr="00701BDC">
                <w:rPr>
                  <w:rStyle w:val="a3"/>
                  <w:rFonts w:ascii="Tahoma" w:hAnsi="Tahoma" w:cs="Tahoma"/>
                  <w:sz w:val="16"/>
                  <w:szCs w:val="16"/>
                </w:rPr>
                <w:t>.</w:t>
              </w:r>
              <w:r w:rsidRPr="00705EB2"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132B58" w:rsidRPr="00701BDC" w:rsidRDefault="00132B58" w:rsidP="005550F5">
            <w:pPr>
              <w:pStyle w:val="10"/>
              <w:jc w:val="center"/>
              <w:rPr>
                <w:rStyle w:val="a8"/>
                <w:b w:val="0"/>
                <w:bCs w:val="0"/>
              </w:rPr>
            </w:pPr>
            <w:r w:rsidRPr="00701BDC">
              <w:rPr>
                <w:sz w:val="16"/>
                <w:szCs w:val="16"/>
              </w:rPr>
              <w:t xml:space="preserve"> </w:t>
            </w:r>
          </w:p>
        </w:tc>
      </w:tr>
      <w:tr w:rsidR="00132B58" w:rsidRPr="00DF4C17" w:rsidTr="005550F5">
        <w:tc>
          <w:tcPr>
            <w:tcW w:w="10456" w:type="dxa"/>
            <w:gridSpan w:val="3"/>
            <w:tcBorders>
              <w:bottom w:val="double" w:sz="18" w:space="0" w:color="auto"/>
            </w:tcBorders>
            <w:shd w:val="clear" w:color="auto" w:fill="FFFFFF"/>
          </w:tcPr>
          <w:p w:rsidR="00132B58" w:rsidRPr="00701BDC" w:rsidRDefault="00132B58" w:rsidP="005550F5">
            <w:pPr>
              <w:rPr>
                <w:rStyle w:val="a8"/>
                <w:sz w:val="12"/>
              </w:rPr>
            </w:pPr>
          </w:p>
          <w:p w:rsidR="00132B58" w:rsidRPr="00282D98" w:rsidRDefault="00132B58" w:rsidP="005550F5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 w:rsidRPr="00282D98">
              <w:rPr>
                <w:rStyle w:val="a8"/>
                <w:rFonts w:ascii="a_Timer(15%) Bashkir" w:hAnsi="a_Timer(15%) Bashkir"/>
              </w:rPr>
              <w:t xml:space="preserve">ОКПО  </w:t>
            </w:r>
            <w:r w:rsidRPr="00DE6F5C">
              <w:rPr>
                <w:rStyle w:val="a8"/>
                <w:rFonts w:ascii="Calibri" w:hAnsi="Calibri"/>
              </w:rPr>
              <w:t>04284</w:t>
            </w:r>
            <w:r>
              <w:rPr>
                <w:rStyle w:val="a8"/>
                <w:rFonts w:ascii="Calibri" w:hAnsi="Calibri"/>
              </w:rPr>
              <w:t>7</w:t>
            </w:r>
            <w:r>
              <w:rPr>
                <w:rStyle w:val="a8"/>
                <w:rFonts w:ascii="Calibri" w:hAnsi="Calibri"/>
                <w:lang w:val="en-US"/>
              </w:rPr>
              <w:t>96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ОГРН  </w:t>
            </w:r>
            <w:r w:rsidRPr="00276E27">
              <w:rPr>
                <w:rStyle w:val="a8"/>
                <w:rFonts w:ascii="Calibri" w:hAnsi="Calibri"/>
              </w:rPr>
              <w:t>10</w:t>
            </w:r>
            <w:r>
              <w:rPr>
                <w:rStyle w:val="a8"/>
                <w:rFonts w:ascii="Calibri" w:hAnsi="Calibri"/>
                <w:lang w:val="en-US"/>
              </w:rPr>
              <w:t>90259000237</w:t>
            </w:r>
            <w:r w:rsidRPr="00276E27">
              <w:rPr>
                <w:rStyle w:val="a8"/>
                <w:rFonts w:ascii="a_Timer(15%) Bashkir" w:hAnsi="a_Timer(15%) Bashkir"/>
              </w:rPr>
              <w:t xml:space="preserve"> 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  ИНН  </w:t>
            </w:r>
            <w:r w:rsidRPr="00DE6F5C">
              <w:rPr>
                <w:rStyle w:val="a8"/>
                <w:rFonts w:ascii="Calibri" w:hAnsi="Calibri"/>
              </w:rPr>
              <w:t>020200</w:t>
            </w:r>
            <w:r>
              <w:rPr>
                <w:rStyle w:val="a8"/>
                <w:rFonts w:ascii="Calibri" w:hAnsi="Calibri"/>
                <w:lang w:val="en-US"/>
              </w:rPr>
              <w:t>8154</w:t>
            </w:r>
            <w:r w:rsidRPr="00282D98">
              <w:rPr>
                <w:rStyle w:val="a8"/>
                <w:rFonts w:ascii="a_Timer(15%) Bashkir" w:hAnsi="a_Timer(15%) Bashkir"/>
              </w:rPr>
              <w:t xml:space="preserve">           КПП </w:t>
            </w:r>
            <w:r w:rsidRPr="00DE6F5C">
              <w:rPr>
                <w:rStyle w:val="a8"/>
                <w:rFonts w:ascii="Calibri" w:hAnsi="Calibri"/>
              </w:rPr>
              <w:t>02020</w:t>
            </w:r>
            <w:r>
              <w:rPr>
                <w:rStyle w:val="a8"/>
                <w:rFonts w:ascii="Calibri" w:hAnsi="Calibri"/>
              </w:rPr>
              <w:t>1001</w:t>
            </w:r>
          </w:p>
          <w:p w:rsidR="00132B58" w:rsidRPr="00282D98" w:rsidRDefault="00132B58" w:rsidP="005550F5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</w:rPr>
            </w:pPr>
          </w:p>
        </w:tc>
      </w:tr>
    </w:tbl>
    <w:p w:rsidR="00132B58" w:rsidRPr="00F919ED" w:rsidRDefault="00132B58" w:rsidP="00132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132B58" w:rsidRPr="007803CA" w:rsidTr="005550F5">
        <w:tc>
          <w:tcPr>
            <w:tcW w:w="8080" w:type="dxa"/>
          </w:tcPr>
          <w:p w:rsidR="00132B58" w:rsidRPr="00B65FA8" w:rsidRDefault="00132B58" w:rsidP="005550F5">
            <w:pPr>
              <w:pStyle w:val="a4"/>
              <w:ind w:left="181"/>
              <w:rPr>
                <w:rFonts w:ascii="Arial" w:hAnsi="Arial" w:cs="Arial"/>
                <w:sz w:val="28"/>
                <w:szCs w:val="28"/>
              </w:rPr>
            </w:pPr>
            <w:r w:rsidRPr="00B65FA8">
              <w:rPr>
                <w:rFonts w:ascii="Arial" w:hAnsi="Arial" w:cs="Arial"/>
                <w:sz w:val="28"/>
                <w:szCs w:val="28"/>
              </w:rPr>
              <w:t>КАРАР                                                    ПОСТАНОВЛЕНИЕ</w:t>
            </w:r>
          </w:p>
          <w:p w:rsidR="00132B58" w:rsidRPr="00B65FA8" w:rsidRDefault="00132B58" w:rsidP="005550F5">
            <w:pPr>
              <w:pStyle w:val="a4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132B58" w:rsidRDefault="0029206E" w:rsidP="005550F5">
            <w:pPr>
              <w:pStyle w:val="a4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02 июль</w:t>
            </w:r>
            <w:r w:rsidR="00132B58">
              <w:rPr>
                <w:rFonts w:ascii="Arial" w:hAnsi="Arial" w:cs="Arial"/>
                <w:sz w:val="28"/>
                <w:szCs w:val="28"/>
              </w:rPr>
              <w:t xml:space="preserve"> 2019 </w:t>
            </w:r>
            <w:proofErr w:type="spellStart"/>
            <w:r w:rsidR="00132B58">
              <w:rPr>
                <w:rFonts w:ascii="Arial" w:hAnsi="Arial" w:cs="Arial"/>
                <w:sz w:val="28"/>
                <w:szCs w:val="28"/>
              </w:rPr>
              <w:t>й</w:t>
            </w:r>
            <w:proofErr w:type="spellEnd"/>
            <w:r w:rsidR="00132B58">
              <w:rPr>
                <w:rFonts w:ascii="Arial" w:hAnsi="Arial" w:cs="Arial"/>
                <w:sz w:val="28"/>
                <w:szCs w:val="28"/>
              </w:rPr>
              <w:t xml:space="preserve">.       </w:t>
            </w:r>
            <w:r w:rsidR="00132B58" w:rsidRPr="00B65FA8">
              <w:rPr>
                <w:rFonts w:ascii="Arial" w:hAnsi="Arial" w:cs="Arial"/>
                <w:sz w:val="28"/>
                <w:szCs w:val="28"/>
              </w:rPr>
              <w:t xml:space="preserve">   №</w:t>
            </w:r>
            <w:r>
              <w:rPr>
                <w:rFonts w:ascii="Arial" w:hAnsi="Arial" w:cs="Arial"/>
                <w:sz w:val="28"/>
                <w:szCs w:val="28"/>
              </w:rPr>
              <w:t xml:space="preserve"> 56              02 июля</w:t>
            </w:r>
            <w:r w:rsidR="00132B58">
              <w:rPr>
                <w:rFonts w:ascii="Arial" w:hAnsi="Arial" w:cs="Arial"/>
                <w:sz w:val="28"/>
                <w:szCs w:val="28"/>
              </w:rPr>
              <w:t xml:space="preserve"> 2019</w:t>
            </w:r>
            <w:r w:rsidR="00132B58" w:rsidRPr="00B65FA8">
              <w:rPr>
                <w:rFonts w:ascii="Arial" w:hAnsi="Arial" w:cs="Arial"/>
                <w:sz w:val="28"/>
                <w:szCs w:val="28"/>
              </w:rPr>
              <w:t xml:space="preserve"> г.</w:t>
            </w:r>
          </w:p>
          <w:p w:rsidR="00132B58" w:rsidRPr="008F2E6E" w:rsidRDefault="00132B58" w:rsidP="005550F5">
            <w:pPr>
              <w:suppressAutoHyphens/>
              <w:rPr>
                <w:rFonts w:ascii="Arial" w:hAnsi="Arial" w:cs="Arial"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132B58" w:rsidRPr="007803CA" w:rsidRDefault="00132B58" w:rsidP="005550F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2B58" w:rsidRDefault="00132B58" w:rsidP="00132B58">
      <w:pPr>
        <w:rPr>
          <w:b/>
          <w:sz w:val="24"/>
          <w:szCs w:val="24"/>
        </w:rPr>
      </w:pPr>
    </w:p>
    <w:p w:rsidR="00132B58" w:rsidRPr="00EC4E48" w:rsidRDefault="00132B58" w:rsidP="00132B58">
      <w:pPr>
        <w:jc w:val="center"/>
        <w:rPr>
          <w:b/>
          <w:sz w:val="28"/>
          <w:szCs w:val="28"/>
        </w:rPr>
      </w:pPr>
      <w:r w:rsidRPr="00EC4E48">
        <w:rPr>
          <w:b/>
          <w:sz w:val="28"/>
          <w:szCs w:val="28"/>
        </w:rPr>
        <w:t xml:space="preserve">Об изменении адреса </w:t>
      </w:r>
      <w:r w:rsidR="00031043">
        <w:rPr>
          <w:b/>
          <w:sz w:val="28"/>
          <w:szCs w:val="28"/>
        </w:rPr>
        <w:t>объектов адресации</w:t>
      </w:r>
    </w:p>
    <w:p w:rsidR="00132B58" w:rsidRPr="00EC4E48" w:rsidRDefault="00132B58" w:rsidP="00132B58">
      <w:pPr>
        <w:jc w:val="center"/>
        <w:rPr>
          <w:b/>
          <w:sz w:val="28"/>
          <w:szCs w:val="28"/>
        </w:rPr>
      </w:pPr>
    </w:p>
    <w:p w:rsidR="00132B58" w:rsidRPr="00EC4E48" w:rsidRDefault="00132B58" w:rsidP="00132B58">
      <w:pPr>
        <w:ind w:firstLine="709"/>
        <w:jc w:val="both"/>
        <w:rPr>
          <w:sz w:val="28"/>
          <w:szCs w:val="28"/>
        </w:rPr>
      </w:pPr>
      <w:proofErr w:type="gramStart"/>
      <w:r w:rsidRPr="00EC4E48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C4E48">
        <w:rPr>
          <w:b/>
          <w:sz w:val="28"/>
          <w:szCs w:val="28"/>
        </w:rPr>
        <w:t>ПОСТАНОВЛЯЮ:</w:t>
      </w:r>
      <w:proofErr w:type="gramEnd"/>
    </w:p>
    <w:p w:rsidR="00132B58" w:rsidRDefault="00132B58" w:rsidP="00132B58">
      <w:pPr>
        <w:pStyle w:val="1"/>
        <w:tabs>
          <w:tab w:val="left" w:pos="989"/>
        </w:tabs>
        <w:spacing w:before="120"/>
        <w:contextualSpacing/>
        <w:jc w:val="both"/>
        <w:rPr>
          <w:b/>
          <w:sz w:val="26"/>
        </w:rPr>
      </w:pPr>
      <w:r w:rsidRPr="00B86C96">
        <w:t xml:space="preserve">  </w:t>
      </w:r>
      <w:r w:rsidRPr="00EC4E48">
        <w:rPr>
          <w:b/>
          <w:sz w:val="26"/>
        </w:rPr>
        <w:t>Изменить адреса следующих объектов адресации:</w:t>
      </w:r>
    </w:p>
    <w:p w:rsidR="0029206E" w:rsidRPr="00EC4E48" w:rsidRDefault="0029206E" w:rsidP="00132B58">
      <w:pPr>
        <w:pStyle w:val="1"/>
        <w:tabs>
          <w:tab w:val="left" w:pos="989"/>
        </w:tabs>
        <w:spacing w:before="120"/>
        <w:contextualSpacing/>
        <w:jc w:val="both"/>
        <w:rPr>
          <w:b/>
          <w:sz w:val="26"/>
        </w:rPr>
      </w:pPr>
    </w:p>
    <w:p w:rsidR="00132B58" w:rsidRPr="00F7795F" w:rsidRDefault="00132B58" w:rsidP="00132B58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228</w:t>
      </w:r>
    </w:p>
    <w:p w:rsidR="00132B58" w:rsidRPr="00F7795F" w:rsidRDefault="00132B58" w:rsidP="00132B58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1826C5">
        <w:rPr>
          <w:sz w:val="26"/>
          <w:szCs w:val="22"/>
        </w:rPr>
        <w:t>3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132B58" w:rsidRPr="00F7795F" w:rsidRDefault="00132B58" w:rsidP="00132B58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132B58" w:rsidRPr="00173EF8" w:rsidRDefault="00132B58" w:rsidP="00132B58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</w:t>
      </w:r>
      <w:r w:rsidR="001826C5">
        <w:rPr>
          <w:sz w:val="26"/>
          <w:szCs w:val="22"/>
        </w:rPr>
        <w:t>3</w:t>
      </w:r>
      <w:r>
        <w:rPr>
          <w:sz w:val="26"/>
          <w:szCs w:val="22"/>
        </w:rPr>
        <w:t xml:space="preserve">  ;  </w:t>
      </w:r>
    </w:p>
    <w:p w:rsidR="00442F2A" w:rsidRPr="00F7795F" w:rsidRDefault="00132B58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t xml:space="preserve"> </w:t>
      </w:r>
      <w:r w:rsidR="00442F2A">
        <w:rPr>
          <w:sz w:val="26"/>
          <w:szCs w:val="22"/>
        </w:rPr>
        <w:t>2.</w:t>
      </w:r>
      <w:r w:rsidR="00442F2A"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="00442F2A"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187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1826C5">
        <w:rPr>
          <w:sz w:val="26"/>
          <w:szCs w:val="22"/>
        </w:rPr>
        <w:t>4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</w:t>
      </w:r>
      <w:r w:rsidR="001826C5">
        <w:rPr>
          <w:sz w:val="26"/>
          <w:szCs w:val="22"/>
        </w:rPr>
        <w:t>4</w:t>
      </w:r>
      <w:r>
        <w:rPr>
          <w:sz w:val="26"/>
          <w:szCs w:val="22"/>
        </w:rPr>
        <w:t xml:space="preserve">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lastRenderedPageBreak/>
        <w:t>3.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198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1826C5">
        <w:rPr>
          <w:sz w:val="26"/>
          <w:szCs w:val="22"/>
        </w:rPr>
        <w:t>5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1826C5">
        <w:rPr>
          <w:sz w:val="26"/>
          <w:szCs w:val="22"/>
        </w:rPr>
        <w:t>5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4.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244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1826C5">
        <w:rPr>
          <w:sz w:val="26"/>
          <w:szCs w:val="22"/>
        </w:rPr>
        <w:t>6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1826C5">
        <w:rPr>
          <w:sz w:val="26"/>
          <w:szCs w:val="22"/>
        </w:rPr>
        <w:t>6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5.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192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 </w:t>
      </w:r>
      <w:r w:rsidR="001826C5">
        <w:rPr>
          <w:sz w:val="26"/>
          <w:szCs w:val="22"/>
        </w:rPr>
        <w:t>7</w:t>
      </w:r>
      <w:proofErr w:type="gramStart"/>
      <w:r>
        <w:rPr>
          <w:sz w:val="26"/>
          <w:szCs w:val="22"/>
        </w:rPr>
        <w:t xml:space="preserve">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1826C5">
        <w:rPr>
          <w:sz w:val="26"/>
          <w:szCs w:val="22"/>
        </w:rPr>
        <w:t>7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6.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178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1826C5">
        <w:rPr>
          <w:sz w:val="26"/>
          <w:szCs w:val="22"/>
        </w:rPr>
        <w:t>8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1826C5">
        <w:rPr>
          <w:sz w:val="26"/>
          <w:szCs w:val="22"/>
        </w:rPr>
        <w:t>8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7.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266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1826C5">
        <w:rPr>
          <w:sz w:val="26"/>
          <w:szCs w:val="22"/>
        </w:rPr>
        <w:t>9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1826C5">
        <w:rPr>
          <w:sz w:val="26"/>
          <w:szCs w:val="22"/>
        </w:rPr>
        <w:t>9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8.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219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 </w:t>
      </w:r>
      <w:r w:rsidR="001826C5">
        <w:rPr>
          <w:sz w:val="26"/>
          <w:szCs w:val="22"/>
        </w:rPr>
        <w:t>10</w:t>
      </w:r>
      <w:proofErr w:type="gramStart"/>
      <w:r>
        <w:rPr>
          <w:sz w:val="26"/>
          <w:szCs w:val="22"/>
        </w:rPr>
        <w:t xml:space="preserve">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1826C5">
        <w:rPr>
          <w:sz w:val="26"/>
          <w:szCs w:val="22"/>
        </w:rPr>
        <w:t>10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lastRenderedPageBreak/>
        <w:t>9.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1826C5">
        <w:rPr>
          <w:sz w:val="26"/>
          <w:szCs w:val="22"/>
        </w:rPr>
        <w:t>196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>, улица  Центральная, домовладение</w:t>
      </w:r>
      <w:r w:rsidR="00804476">
        <w:rPr>
          <w:sz w:val="26"/>
          <w:szCs w:val="22"/>
        </w:rPr>
        <w:t xml:space="preserve"> </w:t>
      </w:r>
      <w:r w:rsidR="001826C5">
        <w:rPr>
          <w:sz w:val="26"/>
          <w:szCs w:val="22"/>
        </w:rPr>
        <w:t>11</w:t>
      </w:r>
      <w:proofErr w:type="gramStart"/>
      <w:r>
        <w:rPr>
          <w:sz w:val="26"/>
          <w:szCs w:val="22"/>
        </w:rPr>
        <w:t xml:space="preserve"> 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1826C5">
        <w:rPr>
          <w:sz w:val="26"/>
          <w:szCs w:val="22"/>
        </w:rPr>
        <w:t>11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10.</w:t>
      </w:r>
      <w:r w:rsidRPr="00F7795F">
        <w:rPr>
          <w:sz w:val="26"/>
          <w:szCs w:val="22"/>
        </w:rPr>
        <w:t xml:space="preserve"> Жилого дома с </w:t>
      </w:r>
      <w:r w:rsidR="001826C5">
        <w:rPr>
          <w:sz w:val="26"/>
          <w:szCs w:val="22"/>
        </w:rPr>
        <w:t>кадастровым номером 02:02:06010</w:t>
      </w:r>
      <w:r w:rsidR="009E1EDF">
        <w:rPr>
          <w:sz w:val="26"/>
          <w:szCs w:val="22"/>
        </w:rPr>
        <w:t>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225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9E1EDF">
        <w:rPr>
          <w:sz w:val="26"/>
          <w:szCs w:val="22"/>
        </w:rPr>
        <w:t>12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 </w:t>
      </w:r>
      <w:r w:rsidR="009E1EDF">
        <w:rPr>
          <w:sz w:val="26"/>
          <w:szCs w:val="22"/>
        </w:rPr>
        <w:t>12</w:t>
      </w:r>
      <w:r>
        <w:rPr>
          <w:sz w:val="26"/>
          <w:szCs w:val="22"/>
        </w:rPr>
        <w:t xml:space="preserve">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11.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171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9E1EDF">
        <w:rPr>
          <w:sz w:val="26"/>
          <w:szCs w:val="22"/>
        </w:rPr>
        <w:t>13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9E1EDF">
        <w:rPr>
          <w:sz w:val="26"/>
          <w:szCs w:val="22"/>
        </w:rPr>
        <w:t>13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12.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210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 </w:t>
      </w:r>
      <w:r w:rsidR="009E1EDF">
        <w:rPr>
          <w:sz w:val="26"/>
          <w:szCs w:val="22"/>
        </w:rPr>
        <w:t>14</w:t>
      </w:r>
      <w:proofErr w:type="gramStart"/>
      <w:r>
        <w:rPr>
          <w:sz w:val="26"/>
          <w:szCs w:val="22"/>
        </w:rPr>
        <w:t xml:space="preserve">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</w:t>
      </w:r>
      <w:r w:rsidR="009E1EDF">
        <w:rPr>
          <w:sz w:val="26"/>
          <w:szCs w:val="22"/>
        </w:rPr>
        <w:t>14</w:t>
      </w:r>
      <w:r>
        <w:rPr>
          <w:sz w:val="26"/>
          <w:szCs w:val="22"/>
        </w:rPr>
        <w:t xml:space="preserve">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13.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316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9E1EDF">
        <w:rPr>
          <w:sz w:val="26"/>
          <w:szCs w:val="22"/>
        </w:rPr>
        <w:t>15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9E1EDF">
        <w:rPr>
          <w:sz w:val="26"/>
          <w:szCs w:val="22"/>
        </w:rPr>
        <w:t>15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14.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180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 </w:t>
      </w:r>
      <w:r w:rsidR="009E1EDF">
        <w:rPr>
          <w:sz w:val="26"/>
          <w:szCs w:val="22"/>
        </w:rPr>
        <w:t>16</w:t>
      </w:r>
      <w:proofErr w:type="gramStart"/>
      <w:r>
        <w:rPr>
          <w:sz w:val="26"/>
          <w:szCs w:val="22"/>
        </w:rPr>
        <w:t xml:space="preserve">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</w:t>
      </w:r>
      <w:r w:rsidR="009E1EDF">
        <w:rPr>
          <w:sz w:val="26"/>
          <w:szCs w:val="22"/>
        </w:rPr>
        <w:t>16</w:t>
      </w:r>
      <w:r>
        <w:rPr>
          <w:sz w:val="26"/>
          <w:szCs w:val="22"/>
        </w:rPr>
        <w:t xml:space="preserve">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lastRenderedPageBreak/>
        <w:t>15.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211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9E1EDF">
        <w:rPr>
          <w:sz w:val="26"/>
          <w:szCs w:val="22"/>
        </w:rPr>
        <w:t>17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</w:t>
      </w:r>
      <w:r w:rsidR="009E1EDF">
        <w:rPr>
          <w:sz w:val="26"/>
          <w:szCs w:val="22"/>
        </w:rPr>
        <w:t>17</w:t>
      </w:r>
      <w:r>
        <w:rPr>
          <w:sz w:val="26"/>
          <w:szCs w:val="22"/>
        </w:rPr>
        <w:t xml:space="preserve">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16.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186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  </w:t>
      </w:r>
      <w:r w:rsidR="009E1EDF">
        <w:rPr>
          <w:sz w:val="26"/>
          <w:szCs w:val="22"/>
        </w:rPr>
        <w:t>18</w:t>
      </w:r>
      <w:proofErr w:type="gramStart"/>
      <w:r>
        <w:rPr>
          <w:sz w:val="26"/>
          <w:szCs w:val="22"/>
        </w:rPr>
        <w:t xml:space="preserve">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</w:t>
      </w:r>
      <w:r w:rsidR="009F3E40">
        <w:rPr>
          <w:sz w:val="26"/>
          <w:szCs w:val="22"/>
        </w:rPr>
        <w:t>18</w:t>
      </w:r>
      <w:r>
        <w:rPr>
          <w:sz w:val="26"/>
          <w:szCs w:val="22"/>
        </w:rPr>
        <w:t xml:space="preserve">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17.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213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9E1EDF">
        <w:rPr>
          <w:sz w:val="26"/>
          <w:szCs w:val="22"/>
        </w:rPr>
        <w:t>19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</w:t>
      </w:r>
      <w:r w:rsidR="009E1EDF">
        <w:rPr>
          <w:sz w:val="26"/>
          <w:szCs w:val="22"/>
        </w:rPr>
        <w:t>19</w:t>
      </w:r>
      <w:r>
        <w:rPr>
          <w:sz w:val="26"/>
          <w:szCs w:val="22"/>
        </w:rPr>
        <w:t xml:space="preserve"> 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18.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212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 </w:t>
      </w:r>
      <w:r w:rsidR="009E1EDF">
        <w:rPr>
          <w:sz w:val="26"/>
          <w:szCs w:val="22"/>
        </w:rPr>
        <w:t>20</w:t>
      </w:r>
      <w:proofErr w:type="gramStart"/>
      <w:r>
        <w:rPr>
          <w:sz w:val="26"/>
          <w:szCs w:val="22"/>
        </w:rPr>
        <w:t xml:space="preserve">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</w:t>
      </w:r>
      <w:r w:rsidR="009E1EDF">
        <w:rPr>
          <w:sz w:val="26"/>
          <w:szCs w:val="22"/>
        </w:rPr>
        <w:t>20</w:t>
      </w:r>
      <w:r>
        <w:rPr>
          <w:sz w:val="26"/>
          <w:szCs w:val="22"/>
        </w:rPr>
        <w:t xml:space="preserve">  ;  </w:t>
      </w:r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>
        <w:rPr>
          <w:sz w:val="26"/>
          <w:szCs w:val="22"/>
        </w:rPr>
        <w:t>19.</w:t>
      </w:r>
      <w:r w:rsidRPr="00F7795F">
        <w:rPr>
          <w:sz w:val="26"/>
          <w:szCs w:val="22"/>
        </w:rPr>
        <w:t xml:space="preserve"> Жилого дома с </w:t>
      </w:r>
      <w:r w:rsidR="009E1EDF">
        <w:rPr>
          <w:sz w:val="26"/>
          <w:szCs w:val="22"/>
        </w:rPr>
        <w:t>кадастровым номером 02:02:060102</w:t>
      </w:r>
      <w:r w:rsidRPr="00F7795F">
        <w:rPr>
          <w:sz w:val="26"/>
          <w:szCs w:val="22"/>
        </w:rPr>
        <w:t>:</w:t>
      </w:r>
      <w:r w:rsidR="009E1EDF">
        <w:rPr>
          <w:sz w:val="26"/>
          <w:szCs w:val="22"/>
        </w:rPr>
        <w:t>184</w:t>
      </w:r>
    </w:p>
    <w:p w:rsidR="00442F2A" w:rsidRPr="00F7795F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адрес: 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   муниципальный район, Сельское поселение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село  </w:t>
      </w:r>
      <w:proofErr w:type="spellStart"/>
      <w:r w:rsidRPr="00F7795F">
        <w:rPr>
          <w:sz w:val="26"/>
          <w:szCs w:val="22"/>
        </w:rPr>
        <w:t>Нигматуллин</w:t>
      </w:r>
      <w:r>
        <w:rPr>
          <w:sz w:val="26"/>
          <w:szCs w:val="22"/>
        </w:rPr>
        <w:t>о</w:t>
      </w:r>
      <w:proofErr w:type="spellEnd"/>
      <w:r>
        <w:rPr>
          <w:sz w:val="26"/>
          <w:szCs w:val="22"/>
        </w:rPr>
        <w:t xml:space="preserve">, улица  Центральная, домовладение </w:t>
      </w:r>
      <w:r w:rsidR="009E1EDF">
        <w:rPr>
          <w:sz w:val="26"/>
          <w:szCs w:val="22"/>
        </w:rPr>
        <w:t>21</w:t>
      </w:r>
      <w:proofErr w:type="gramStart"/>
      <w:r>
        <w:rPr>
          <w:sz w:val="26"/>
          <w:szCs w:val="22"/>
        </w:rPr>
        <w:t xml:space="preserve">    </w:t>
      </w:r>
      <w:r w:rsidRPr="00F7795F">
        <w:rPr>
          <w:sz w:val="26"/>
          <w:szCs w:val="22"/>
        </w:rPr>
        <w:t>;</w:t>
      </w:r>
      <w:proofErr w:type="gramEnd"/>
    </w:p>
    <w:p w:rsidR="00442F2A" w:rsidRPr="00F7795F" w:rsidRDefault="00442F2A" w:rsidP="00442F2A">
      <w:pPr>
        <w:tabs>
          <w:tab w:val="left" w:pos="989"/>
        </w:tabs>
        <w:ind w:left="709"/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   изменить на следующий адрес:</w:t>
      </w:r>
      <w:r w:rsidRPr="00F7795F">
        <w:rPr>
          <w:sz w:val="26"/>
          <w:szCs w:val="22"/>
          <w:u w:val="single"/>
        </w:rPr>
        <w:t xml:space="preserve"> </w:t>
      </w:r>
    </w:p>
    <w:p w:rsidR="00442F2A" w:rsidRPr="00173EF8" w:rsidRDefault="00442F2A" w:rsidP="00442F2A">
      <w:pPr>
        <w:tabs>
          <w:tab w:val="left" w:pos="989"/>
        </w:tabs>
        <w:jc w:val="both"/>
        <w:rPr>
          <w:sz w:val="26"/>
          <w:szCs w:val="22"/>
          <w:u w:val="single"/>
        </w:rPr>
      </w:pPr>
      <w:r w:rsidRPr="00F7795F">
        <w:rPr>
          <w:sz w:val="26"/>
          <w:szCs w:val="22"/>
        </w:rPr>
        <w:t xml:space="preserve">Российская Федерация, Республика Башкортостан, </w:t>
      </w:r>
      <w:proofErr w:type="spellStart"/>
      <w:r w:rsidRPr="00F7795F">
        <w:rPr>
          <w:sz w:val="26"/>
          <w:szCs w:val="22"/>
        </w:rPr>
        <w:t>Альшеевский</w:t>
      </w:r>
      <w:proofErr w:type="spellEnd"/>
      <w:r w:rsidRPr="00F7795F">
        <w:rPr>
          <w:sz w:val="26"/>
          <w:szCs w:val="22"/>
        </w:rPr>
        <w:t xml:space="preserve">    муниципальный район, Сельское поселение  </w:t>
      </w:r>
      <w:proofErr w:type="spellStart"/>
      <w:r w:rsidRPr="00F7795F">
        <w:rPr>
          <w:sz w:val="26"/>
          <w:szCs w:val="22"/>
        </w:rPr>
        <w:t>Нигматуллинский</w:t>
      </w:r>
      <w:proofErr w:type="spellEnd"/>
      <w:r w:rsidRPr="00F7795F">
        <w:rPr>
          <w:sz w:val="26"/>
          <w:szCs w:val="22"/>
        </w:rPr>
        <w:t xml:space="preserve">  сельсовет, се</w:t>
      </w:r>
      <w:r>
        <w:rPr>
          <w:sz w:val="26"/>
          <w:szCs w:val="22"/>
        </w:rPr>
        <w:t xml:space="preserve">ло  </w:t>
      </w:r>
      <w:proofErr w:type="spellStart"/>
      <w:r>
        <w:rPr>
          <w:sz w:val="26"/>
          <w:szCs w:val="22"/>
        </w:rPr>
        <w:t>Нигматуллино</w:t>
      </w:r>
      <w:proofErr w:type="spellEnd"/>
      <w:r>
        <w:rPr>
          <w:sz w:val="26"/>
          <w:szCs w:val="22"/>
        </w:rPr>
        <w:t>, улица  Центральная</w:t>
      </w:r>
      <w:proofErr w:type="gramStart"/>
      <w:r>
        <w:rPr>
          <w:sz w:val="26"/>
          <w:szCs w:val="22"/>
        </w:rPr>
        <w:t xml:space="preserve"> ,</w:t>
      </w:r>
      <w:proofErr w:type="gramEnd"/>
      <w:r>
        <w:rPr>
          <w:sz w:val="26"/>
          <w:szCs w:val="22"/>
        </w:rPr>
        <w:t xml:space="preserve">  дом  </w:t>
      </w:r>
      <w:r w:rsidR="009E1EDF">
        <w:rPr>
          <w:sz w:val="26"/>
          <w:szCs w:val="22"/>
        </w:rPr>
        <w:t>21</w:t>
      </w:r>
      <w:r>
        <w:rPr>
          <w:sz w:val="26"/>
          <w:szCs w:val="22"/>
        </w:rPr>
        <w:t xml:space="preserve">  ;  </w:t>
      </w:r>
    </w:p>
    <w:p w:rsidR="00E31093" w:rsidRDefault="00E31093"/>
    <w:p w:rsidR="00442F2A" w:rsidRDefault="00442F2A">
      <w:pPr>
        <w:rPr>
          <w:sz w:val="26"/>
        </w:rPr>
      </w:pPr>
      <w:r w:rsidRPr="001826C5">
        <w:rPr>
          <w:sz w:val="26"/>
        </w:rPr>
        <w:t xml:space="preserve">         </w:t>
      </w:r>
      <w:r w:rsidR="001826C5" w:rsidRPr="001826C5">
        <w:rPr>
          <w:sz w:val="26"/>
        </w:rPr>
        <w:t xml:space="preserve">20. </w:t>
      </w:r>
      <w:proofErr w:type="gramStart"/>
      <w:r w:rsidR="001826C5" w:rsidRPr="001826C5">
        <w:rPr>
          <w:sz w:val="26"/>
        </w:rPr>
        <w:t>Контроль за</w:t>
      </w:r>
      <w:proofErr w:type="gramEnd"/>
      <w:r w:rsidR="001826C5" w:rsidRPr="001826C5">
        <w:rPr>
          <w:sz w:val="26"/>
        </w:rPr>
        <w:t xml:space="preserve"> исполнени</w:t>
      </w:r>
      <w:r w:rsidR="001826C5">
        <w:rPr>
          <w:sz w:val="26"/>
        </w:rPr>
        <w:t>е</w:t>
      </w:r>
      <w:r w:rsidR="001826C5" w:rsidRPr="001826C5">
        <w:rPr>
          <w:sz w:val="26"/>
        </w:rPr>
        <w:t>м настоящего постановления оставляю за собой.</w:t>
      </w:r>
    </w:p>
    <w:p w:rsidR="001826C5" w:rsidRDefault="001826C5">
      <w:pPr>
        <w:rPr>
          <w:sz w:val="26"/>
        </w:rPr>
      </w:pPr>
    </w:p>
    <w:p w:rsidR="001826C5" w:rsidRDefault="001826C5">
      <w:pPr>
        <w:rPr>
          <w:sz w:val="26"/>
        </w:rPr>
      </w:pPr>
      <w:r>
        <w:rPr>
          <w:sz w:val="26"/>
        </w:rPr>
        <w:t xml:space="preserve">     </w:t>
      </w:r>
    </w:p>
    <w:p w:rsidR="001826C5" w:rsidRPr="001826C5" w:rsidRDefault="001826C5">
      <w:pPr>
        <w:rPr>
          <w:sz w:val="26"/>
        </w:rPr>
      </w:pPr>
      <w:r>
        <w:rPr>
          <w:sz w:val="26"/>
        </w:rPr>
        <w:t xml:space="preserve">         Глава сельского поселения                  </w:t>
      </w:r>
      <w:r w:rsidR="009E1EDF">
        <w:rPr>
          <w:sz w:val="26"/>
        </w:rPr>
        <w:t xml:space="preserve">   </w:t>
      </w:r>
      <w:r>
        <w:rPr>
          <w:sz w:val="26"/>
        </w:rPr>
        <w:t xml:space="preserve">            </w:t>
      </w:r>
      <w:proofErr w:type="spellStart"/>
      <w:r>
        <w:rPr>
          <w:sz w:val="26"/>
        </w:rPr>
        <w:t>А.Г.Халиуллин</w:t>
      </w:r>
      <w:proofErr w:type="spellEnd"/>
    </w:p>
    <w:sectPr w:rsidR="001826C5" w:rsidRPr="001826C5" w:rsidSect="00E3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58"/>
    <w:rsid w:val="00031043"/>
    <w:rsid w:val="00044244"/>
    <w:rsid w:val="00132B58"/>
    <w:rsid w:val="001826C5"/>
    <w:rsid w:val="0029206E"/>
    <w:rsid w:val="00442F2A"/>
    <w:rsid w:val="00804476"/>
    <w:rsid w:val="009E1EDF"/>
    <w:rsid w:val="009F3E40"/>
    <w:rsid w:val="00CC0F85"/>
    <w:rsid w:val="00D37CD1"/>
    <w:rsid w:val="00E3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2B58"/>
    <w:pPr>
      <w:ind w:left="720"/>
    </w:pPr>
    <w:rPr>
      <w:sz w:val="24"/>
      <w:szCs w:val="24"/>
    </w:rPr>
  </w:style>
  <w:style w:type="character" w:styleId="a3">
    <w:name w:val="Hyperlink"/>
    <w:basedOn w:val="a0"/>
    <w:rsid w:val="00132B58"/>
    <w:rPr>
      <w:color w:val="0000FF"/>
      <w:u w:val="single"/>
    </w:rPr>
  </w:style>
  <w:style w:type="paragraph" w:styleId="a4">
    <w:name w:val="Title"/>
    <w:basedOn w:val="a"/>
    <w:link w:val="a5"/>
    <w:qFormat/>
    <w:rsid w:val="00132B58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132B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nhideWhenUsed/>
    <w:rsid w:val="00132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2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132B58"/>
    <w:rPr>
      <w:rFonts w:cs="Times New Roman"/>
      <w:b/>
      <w:bCs/>
    </w:rPr>
  </w:style>
  <w:style w:type="paragraph" w:customStyle="1" w:styleId="10">
    <w:name w:val="Без интервала1"/>
    <w:rsid w:val="0013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2B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2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gmatyl_sovet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Nigmatyl_sovet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2019-04-05T11:19:00Z</dcterms:created>
  <dcterms:modified xsi:type="dcterms:W3CDTF">2019-07-24T12:20:00Z</dcterms:modified>
</cp:coreProperties>
</file>